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FADE2B5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8817CE">
        <w:rPr>
          <w:rFonts w:ascii="Tahoma" w:eastAsia="Times New Roman" w:hAnsi="Tahoma" w:cs="Tahoma"/>
          <w:b/>
          <w:bCs/>
          <w:sz w:val="24"/>
          <w:szCs w:val="24"/>
        </w:rPr>
        <w:t>0000292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66B0EA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020EB2">
        <w:rPr>
          <w:rFonts w:ascii="Tahoma" w:eastAsia="Times New Roman" w:hAnsi="Tahoma" w:cs="Tahoma"/>
          <w:sz w:val="20"/>
          <w:szCs w:val="20"/>
        </w:rPr>
        <w:t>Logan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2AF5E25E" w:rsidR="004558AD" w:rsidRDefault="00C24AC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4C4776D2" w:rsidR="004558AD" w:rsidRPr="004558AD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Tan and </w:t>
      </w:r>
      <w:r w:rsidR="00F521C0">
        <w:rPr>
          <w:rFonts w:ascii="Tahoma" w:eastAsia="Times New Roman" w:hAnsi="Tahoma" w:cs="Tahoma"/>
          <w:sz w:val="20"/>
          <w:szCs w:val="20"/>
        </w:rPr>
        <w:t>Chocolate</w:t>
      </w:r>
    </w:p>
    <w:p w14:paraId="6B8905CB" w14:textId="1B57210F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>4-8</w:t>
      </w:r>
    </w:p>
    <w:p w14:paraId="520834FF" w14:textId="77777777" w:rsidR="00E64FD2" w:rsidRPr="00E64FD2" w:rsidRDefault="00E64FD2" w:rsidP="00E64FD2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E64FD2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5D535F5F" w14:textId="5C73BB05" w:rsidR="00EF03B0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Stitched Diamond Design Upper</w:t>
      </w:r>
    </w:p>
    <w:p w14:paraId="574DBDB5" w14:textId="5EDA88BB" w:rsidR="00020EB2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 Basketweave Vamp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0F6D9193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6AF938B3" w14:textId="77777777" w:rsidR="00C24ACF" w:rsidRDefault="00C24ACF" w:rsidP="00C24ACF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76011DE4" w14:textId="5B2DDEE2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Woven</w:t>
      </w:r>
    </w:p>
    <w:p w14:paraId="23E49F34" w14:textId="28787513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14BC4C9C" w14:textId="77777777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7976609B" w14:textId="16D3B16D" w:rsidR="00C24ACF" w:rsidRPr="004558AD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404EF1D" w14:textId="419CE3FC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C24ACF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591DD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C24ACF">
        <w:rPr>
          <w:rFonts w:ascii="Tahoma" w:eastAsia="Times New Roman" w:hAnsi="Tahoma" w:cs="Tahoma"/>
          <w:i/>
          <w:iCs/>
          <w:sz w:val="20"/>
          <w:szCs w:val="20"/>
        </w:rPr>
        <w:t>he’s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tan with chocolate stitched diamond design upper and tan and chocolate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</w:t>
      </w:r>
      <w:r w:rsidR="006D72EF">
        <w:rPr>
          <w:rFonts w:ascii="Tahoma" w:eastAsia="Times New Roman" w:hAnsi="Tahoma" w:cs="Tahoma"/>
          <w:i/>
          <w:iCs/>
          <w:sz w:val="20"/>
          <w:szCs w:val="20"/>
        </w:rPr>
        <w:t xml:space="preserve"> with side zipper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dads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48825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02401073">
    <w:abstractNumId w:val="5"/>
  </w:num>
  <w:num w:numId="3" w16cid:durableId="658272723">
    <w:abstractNumId w:val="4"/>
  </w:num>
  <w:num w:numId="4" w16cid:durableId="789787064">
    <w:abstractNumId w:val="6"/>
  </w:num>
  <w:num w:numId="5" w16cid:durableId="1870333018">
    <w:abstractNumId w:val="1"/>
  </w:num>
  <w:num w:numId="6" w16cid:durableId="1014307434">
    <w:abstractNumId w:val="3"/>
  </w:num>
  <w:num w:numId="7" w16cid:durableId="1485008975">
    <w:abstractNumId w:val="0"/>
  </w:num>
  <w:num w:numId="8" w16cid:durableId="742722600">
    <w:abstractNumId w:val="0"/>
  </w:num>
  <w:num w:numId="9" w16cid:durableId="955986094">
    <w:abstractNumId w:val="3"/>
  </w:num>
  <w:num w:numId="10" w16cid:durableId="212738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6810"/>
    <w:rsid w:val="00006176"/>
    <w:rsid w:val="00007811"/>
    <w:rsid w:val="00016A95"/>
    <w:rsid w:val="00020EB2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E6F3F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1DD8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E49C2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D72EF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17CE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E5439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CF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64FD2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16D6"/>
    <w:rsid w:val="00F44C1A"/>
    <w:rsid w:val="00F459DD"/>
    <w:rsid w:val="00F47A26"/>
    <w:rsid w:val="00F47C40"/>
    <w:rsid w:val="00F50F10"/>
    <w:rsid w:val="00F5167A"/>
    <w:rsid w:val="00F521C0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  <w15:docId w15:val="{A0AB259A-4349-4C7D-A867-B0613B64C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87107-C150-4A3A-BB67-9117C7AA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Traci Holland</cp:lastModifiedBy>
  <cp:revision>3</cp:revision>
  <dcterms:created xsi:type="dcterms:W3CDTF">2019-05-10T21:55:00Z</dcterms:created>
  <dcterms:modified xsi:type="dcterms:W3CDTF">2024-11-19T22:38:00Z</dcterms:modified>
</cp:coreProperties>
</file>